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津热静海天然气管道供气工程（管线路径）测绘服务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2024-09-176P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徐瑶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天津市,津南区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13752081964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天津津热清洁能源有限公司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1、1:500地形图测量；
2、综合管线探测；
3、控制测量；
4、坐标系统：2000天津城市坐标系；
5、高程系统：1972年大沽高程系，2015年高程成果。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1、1:500地形图测量； 2、综合管线探测； 3、控制测量； 4、坐标系统：2000天津城市坐标系； 5、高程系统：1972年大沽高程系，2015年高程成果。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2024-09-24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